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2801"/>
        <w:gridCol w:w="3810"/>
      </w:tblGrid>
      <w:tr w:rsidR="00725455" w:rsidRPr="006D7424" w:rsidTr="00725455">
        <w:trPr>
          <w:trHeight w:val="420"/>
        </w:trPr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725455" w:rsidRPr="006D7424" w:rsidRDefault="00725455" w:rsidP="00AD67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083204B4" wp14:editId="01EB1AE0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55" w:rsidRPr="006D7424" w:rsidRDefault="00725455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725455" w:rsidRPr="006D7424" w:rsidTr="00725455">
        <w:trPr>
          <w:trHeight w:val="57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725455" w:rsidRPr="006D7424" w:rsidRDefault="00725455" w:rsidP="00AD67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725455" w:rsidRPr="006D7424" w:rsidRDefault="00725455" w:rsidP="00AD67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55" w:rsidRPr="006D7424" w:rsidRDefault="00725455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725455" w:rsidRPr="006D7424" w:rsidTr="00725455">
        <w:trPr>
          <w:trHeight w:val="45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725455" w:rsidRPr="006D7424" w:rsidRDefault="00725455" w:rsidP="00AD67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725455" w:rsidRPr="006D7424" w:rsidRDefault="00725455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725455" w:rsidRPr="006D7424" w:rsidRDefault="00725455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725455" w:rsidRPr="006D7424" w:rsidTr="00725455">
        <w:trPr>
          <w:trHeight w:val="45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725455" w:rsidRPr="006D7424" w:rsidRDefault="00725455" w:rsidP="00AD67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725455" w:rsidRPr="006D7424" w:rsidRDefault="00725455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725455" w:rsidRPr="006D7424" w:rsidRDefault="00725455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725455" w:rsidRPr="006D7424" w:rsidTr="00725455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55" w:rsidRPr="006D7424" w:rsidRDefault="00725455" w:rsidP="00AD67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55" w:rsidRPr="006D7424" w:rsidRDefault="00725455" w:rsidP="00AD67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725455" w:rsidRPr="006D7424" w:rsidTr="00725455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55" w:rsidRPr="006D7424" w:rsidRDefault="00725455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Economía Presencial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55" w:rsidRPr="006D7424" w:rsidRDefault="00725455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25455" w:rsidRPr="006D7424" w:rsidTr="00725455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55" w:rsidRPr="006D7424" w:rsidRDefault="00725455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Análisis Sectorial y de Mercados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55" w:rsidRPr="006D7424" w:rsidRDefault="00725455" w:rsidP="00AD67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725455" w:rsidRPr="006D7424" w:rsidTr="00725455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455" w:rsidRPr="006D7424" w:rsidRDefault="00725455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725455" w:rsidRPr="005138D5" w:rsidRDefault="00725455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25455" w:rsidRPr="006D7424" w:rsidTr="00725455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725455" w:rsidRPr="006D7424" w:rsidRDefault="00725455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725455" w:rsidRPr="006D7424" w:rsidRDefault="00725455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25455" w:rsidRPr="006D7424" w:rsidTr="00AD67C4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455" w:rsidRPr="006D7424" w:rsidRDefault="00725455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725455" w:rsidRPr="006D7424" w:rsidTr="00725455">
        <w:trPr>
          <w:trHeight w:val="12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55" w:rsidRDefault="00725455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725455" w:rsidRDefault="00725455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725455" w:rsidRDefault="00725455" w:rsidP="0072545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2545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Comprende los elementos de mercado que convergen en la toma de decisiones empresariales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725455" w:rsidRPr="006D7424" w:rsidRDefault="00725455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25455" w:rsidRPr="006D7424" w:rsidTr="00AD67C4">
        <w:trPr>
          <w:trHeight w:val="16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55" w:rsidRDefault="00725455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725455" w:rsidRPr="00725455" w:rsidRDefault="00725455" w:rsidP="0072545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725455" w:rsidRPr="006D7424" w:rsidRDefault="00725455" w:rsidP="0072545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2545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Luis Rodríguez empresario de la industria de la marroquinería, acude a usted para que le ayude a diseñar una estrategia para optimizar sus beneficios en el competido mercado de bolsos para dama. Para poder hacer una recomendación válida usted le solicita al Empresario información sobre los competidores y la participación de cada uno de estos en el mercado mencionado. Después de un análisis concienzudo de esta información usted concluye que éste es un mercado de competencia perfecta.</w:t>
            </w:r>
          </w:p>
        </w:tc>
      </w:tr>
      <w:tr w:rsidR="00725455" w:rsidRPr="006D7424" w:rsidTr="00725455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55" w:rsidRDefault="00725455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725455" w:rsidRDefault="00725455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725455" w:rsidRPr="006D7424" w:rsidRDefault="00725455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72545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¿Cuáles fueron los supuestos que usted identificó para poder emitir su recomendación?</w:t>
            </w:r>
          </w:p>
        </w:tc>
      </w:tr>
      <w:tr w:rsidR="00725455" w:rsidRPr="006D7424" w:rsidTr="00AD67C4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55" w:rsidRDefault="00725455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725455" w:rsidRPr="00725455" w:rsidRDefault="00725455" w:rsidP="0072545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br/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a. </w:t>
            </w:r>
            <w:r w:rsidRPr="0072545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Un solo vendedor, muchos compradores, los productos son homogéneos, la información es perfecta, hay libre entrada y salida de productores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725455" w:rsidRPr="00725455" w:rsidRDefault="00725455" w:rsidP="0072545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2545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72545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Muchos Vendedores, Muchos compradores, el producto es diferenciado, la información es perfecta, hay libre entrada y salida de productores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725455" w:rsidRPr="00725455" w:rsidRDefault="00725455" w:rsidP="0072545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2545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72545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Muchos vendedores, Muchos compradores, los productos son homogéneos, la información es perfecta, hay libre entrada y salida de productores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725455" w:rsidRPr="006D7424" w:rsidRDefault="00725455" w:rsidP="0072545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2545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72545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Pocos vendedores, muchos compradores, el producto </w:t>
            </w:r>
            <w:r w:rsidR="00ED1681" w:rsidRPr="0072545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puede</w:t>
            </w:r>
            <w:bookmarkStart w:id="0" w:name="_GoBack"/>
            <w:bookmarkEnd w:id="0"/>
            <w:r w:rsidRPr="0072545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o no ser homogéneo, hay un líder entre los vendedores.</w:t>
            </w:r>
          </w:p>
          <w:p w:rsidR="00725455" w:rsidRPr="006D7424" w:rsidRDefault="00725455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25455" w:rsidRPr="006D7424" w:rsidTr="00AD67C4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55" w:rsidRPr="006D7424" w:rsidRDefault="00725455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25455" w:rsidRPr="006D7424" w:rsidTr="00AD67C4">
        <w:trPr>
          <w:trHeight w:val="1147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55" w:rsidRPr="006D7424" w:rsidRDefault="00725455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25455" w:rsidRPr="006D7424" w:rsidTr="00AD67C4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55" w:rsidRPr="006D7424" w:rsidRDefault="00725455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725455" w:rsidRPr="006D7424" w:rsidTr="00725455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55" w:rsidRPr="00725455" w:rsidRDefault="00725455" w:rsidP="0072545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Por qué NO es </w:t>
            </w:r>
            <w:r w:rsidRPr="0072545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 w:rsidRPr="0072545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Porque estos son los supuestos de un monopolio.</w:t>
            </w:r>
          </w:p>
        </w:tc>
      </w:tr>
      <w:tr w:rsidR="00725455" w:rsidRPr="006D7424" w:rsidTr="00AD67C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55" w:rsidRPr="00725455" w:rsidRDefault="00725455" w:rsidP="0072545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Por qué NO es </w:t>
            </w:r>
            <w:r w:rsidRPr="0072545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 Porque</w:t>
            </w:r>
            <w:r w:rsidRPr="0072545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</w:t>
            </w:r>
            <w:r w:rsidRPr="0072545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stos son los supuestos de un mercado en competencia monopolística.</w:t>
            </w:r>
          </w:p>
        </w:tc>
      </w:tr>
      <w:tr w:rsidR="00725455" w:rsidRPr="006D7424" w:rsidTr="00AD67C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55" w:rsidRPr="00725455" w:rsidRDefault="00725455" w:rsidP="0072545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 qué NO es d:</w:t>
            </w:r>
            <w:r w:rsidRPr="0072545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porque c</w:t>
            </w:r>
            <w:r w:rsidRPr="0072545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orresponde a los supuestos de un modelo de mercado oligopólico.</w:t>
            </w:r>
          </w:p>
        </w:tc>
      </w:tr>
      <w:tr w:rsidR="00725455" w:rsidRPr="006D7424" w:rsidTr="003C67DC">
        <w:trPr>
          <w:trHeight w:val="17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55" w:rsidRPr="006D7424" w:rsidRDefault="00725455" w:rsidP="007254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  <w:lang w:eastAsia="es-CO"/>
              </w:rPr>
              <w:br/>
            </w:r>
          </w:p>
          <w:p w:rsidR="00725455" w:rsidRPr="003C67DC" w:rsidRDefault="003C67DC" w:rsidP="003C67D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3C67D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es. c. PORQUE: Esos supuestos aseguran que ningún productor ni ningún comprador puedan afectar los precios a través de la alteración individual de las cantidades ofrecidas o demandadas y estos supuestos son constitutivos de un modelo de competencia perfecta.</w:t>
            </w:r>
          </w:p>
        </w:tc>
      </w:tr>
      <w:tr w:rsidR="00725455" w:rsidRPr="006D7424" w:rsidTr="003C67DC">
        <w:trPr>
          <w:trHeight w:val="3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455" w:rsidRDefault="00725455" w:rsidP="0072545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725455" w:rsidRDefault="00725455" w:rsidP="0072545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725455" w:rsidRPr="006D7424" w:rsidRDefault="00725455" w:rsidP="007254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336399" w:rsidRDefault="00ED168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2801"/>
        <w:gridCol w:w="3810"/>
      </w:tblGrid>
      <w:tr w:rsidR="003C67DC" w:rsidRPr="006D7424" w:rsidTr="0082700F">
        <w:trPr>
          <w:trHeight w:val="420"/>
        </w:trPr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3C67DC" w:rsidRPr="006D7424" w:rsidRDefault="003C67DC" w:rsidP="00AD67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2F0A3D5A" wp14:editId="36E081A2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DC" w:rsidRPr="006D7424" w:rsidRDefault="003C67DC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3C67DC" w:rsidRPr="006D7424" w:rsidTr="0082700F">
        <w:trPr>
          <w:trHeight w:val="57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3C67DC" w:rsidRPr="006D7424" w:rsidRDefault="003C67DC" w:rsidP="00AD67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3C67DC" w:rsidRPr="006D7424" w:rsidRDefault="003C67DC" w:rsidP="00AD67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DC" w:rsidRPr="006D7424" w:rsidRDefault="003C67DC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2</w:t>
            </w:r>
          </w:p>
        </w:tc>
      </w:tr>
      <w:tr w:rsidR="003C67DC" w:rsidRPr="006D7424" w:rsidTr="0082700F">
        <w:trPr>
          <w:trHeight w:val="45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3C67DC" w:rsidRPr="006D7424" w:rsidRDefault="003C67DC" w:rsidP="00AD67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3C67DC" w:rsidRPr="006D7424" w:rsidRDefault="003C67DC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3C67DC" w:rsidRPr="006D7424" w:rsidRDefault="003C67DC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3C67DC" w:rsidRPr="006D7424" w:rsidTr="0082700F">
        <w:trPr>
          <w:trHeight w:val="45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3C67DC" w:rsidRPr="006D7424" w:rsidRDefault="003C67DC" w:rsidP="00AD67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3C67DC" w:rsidRPr="006D7424" w:rsidRDefault="003C67DC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3C67DC" w:rsidRPr="006D7424" w:rsidRDefault="003C67DC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3C67DC" w:rsidRPr="006D7424" w:rsidTr="0082700F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DC" w:rsidRPr="006D7424" w:rsidRDefault="003C67DC" w:rsidP="00AD67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7DC" w:rsidRPr="006D7424" w:rsidRDefault="003C67DC" w:rsidP="00AD67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3C67DC" w:rsidRPr="006D7424" w:rsidTr="0082700F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DC" w:rsidRPr="006D7424" w:rsidRDefault="003C67DC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Economía Presencial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DC" w:rsidRPr="006D7424" w:rsidRDefault="003C67DC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C67DC" w:rsidRPr="006D7424" w:rsidTr="0082700F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DC" w:rsidRPr="006D7424" w:rsidRDefault="003C67DC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Análisis Sectorial y de Mercados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DC" w:rsidRPr="006D7424" w:rsidRDefault="003C67DC" w:rsidP="00AD67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3C67DC" w:rsidRPr="006D7424" w:rsidTr="0082700F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7DC" w:rsidRPr="006D7424" w:rsidRDefault="003C67DC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3C67DC" w:rsidRPr="005138D5" w:rsidRDefault="003C67DC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C67DC" w:rsidRPr="006D7424" w:rsidTr="0082700F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3C67DC" w:rsidRPr="006D7424" w:rsidRDefault="003C67DC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3C67DC" w:rsidRPr="006D7424" w:rsidRDefault="003C67DC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C67DC" w:rsidRPr="006D7424" w:rsidTr="00AD67C4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67DC" w:rsidRPr="006D7424" w:rsidRDefault="003C67DC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3C67DC" w:rsidRPr="006D7424" w:rsidTr="00AD67C4">
        <w:trPr>
          <w:trHeight w:val="16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DC" w:rsidRDefault="003C67DC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3C67DC" w:rsidRDefault="003C67DC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3C67DC" w:rsidRDefault="002B3276" w:rsidP="002B32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B327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Entiende la situación competitiva de las cadenas productivas colombianas y el estado actual frente a las posibilidades de ingreso a otros mercados y su permanencia en el interno.</w:t>
            </w:r>
          </w:p>
          <w:p w:rsidR="003C67DC" w:rsidRPr="006D7424" w:rsidRDefault="003C67DC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C67DC" w:rsidRPr="006D7424" w:rsidTr="00AD67C4">
        <w:trPr>
          <w:trHeight w:val="16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DC" w:rsidRDefault="003C67DC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3C67DC" w:rsidRDefault="003C67DC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3C67DC" w:rsidRDefault="002B3276" w:rsidP="002B32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B327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Una Empresa de la industria alimenticia lo contacta para que, dada la entrada en vigencia del Tratado de Libre Comercio con Estados Unidos, usted le ayude a evaluar cuáles de sus productos tienen mayor potencial de éxito en mercado norteamericano. Para poder identificar qué productos tienen mayor potencial, usted acude a las estadísticas de importaciones de los productos que su cliente fabrica.</w:t>
            </w:r>
          </w:p>
          <w:p w:rsidR="003C67DC" w:rsidRPr="006D7424" w:rsidRDefault="003C67DC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C67DC" w:rsidRPr="006D7424" w:rsidTr="002B3276">
        <w:trPr>
          <w:trHeight w:val="11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DC" w:rsidRDefault="003C67DC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3C67DC" w:rsidRDefault="003C67DC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3C67DC" w:rsidRPr="006D7424" w:rsidRDefault="002B3276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2B327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Para poder comparar las importaciones de los productos de su interés usted debe codificar los productos de acuerdo con:</w:t>
            </w:r>
          </w:p>
        </w:tc>
      </w:tr>
      <w:tr w:rsidR="003C67DC" w:rsidRPr="006D7424" w:rsidTr="00AD67C4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DC" w:rsidRDefault="003C67DC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2B3276" w:rsidRPr="002B3276" w:rsidRDefault="003C67DC" w:rsidP="002B32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2B3276" w:rsidRPr="002B327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</w:t>
            </w:r>
            <w:r w:rsidR="002B327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2B3276" w:rsidRPr="002B327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Posición Arancelaría.</w:t>
            </w:r>
          </w:p>
          <w:p w:rsidR="002B3276" w:rsidRPr="002B3276" w:rsidRDefault="002B3276" w:rsidP="002B32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B327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B327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Código Industrial Internacional Unificado.</w:t>
            </w:r>
          </w:p>
          <w:p w:rsidR="002B3276" w:rsidRPr="002B3276" w:rsidRDefault="002B3276" w:rsidP="002B32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B327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B327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Plan Único de Cuentas.</w:t>
            </w:r>
          </w:p>
          <w:p w:rsidR="003C67DC" w:rsidRPr="006D7424" w:rsidRDefault="002B3276" w:rsidP="002B32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B327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B327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Número Identificación Tributaria.</w:t>
            </w:r>
          </w:p>
          <w:p w:rsidR="003C67DC" w:rsidRPr="006D7424" w:rsidRDefault="003C67DC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C67DC" w:rsidRPr="006D7424" w:rsidTr="00AD67C4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DC" w:rsidRPr="006D7424" w:rsidRDefault="003C67DC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C67DC" w:rsidRPr="006D7424" w:rsidTr="002B327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DC" w:rsidRPr="006D7424" w:rsidRDefault="003C67DC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C67DC" w:rsidRPr="006D7424" w:rsidTr="00AD67C4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DC" w:rsidRPr="006D7424" w:rsidRDefault="003C67DC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82700F" w:rsidRPr="006D7424" w:rsidTr="0082700F">
        <w:trPr>
          <w:trHeight w:val="5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0F" w:rsidRPr="0082700F" w:rsidRDefault="0082700F" w:rsidP="0082700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Por qué NO es </w:t>
            </w:r>
            <w:r w:rsidRPr="0082700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 w:rsidRPr="0082700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porque e</w:t>
            </w:r>
            <w:r w:rsidRPr="0082700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ste es el Código Internacional de Clasificación Industrial se refiere a la producción industrial.</w:t>
            </w:r>
          </w:p>
        </w:tc>
      </w:tr>
      <w:tr w:rsidR="0082700F" w:rsidRPr="006D7424" w:rsidTr="00AD67C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0F" w:rsidRPr="0082700F" w:rsidRDefault="0082700F" w:rsidP="0082700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Por qué NO es </w:t>
            </w:r>
            <w:r w:rsidRPr="0082700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 porque</w:t>
            </w:r>
            <w:r w:rsidRPr="0082700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</w:t>
            </w:r>
            <w:r w:rsidRPr="0082700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sta es la codificación contable de la DIAN o Plan Único de Cuentas se refiere a aspectos contables y no de comercio exterior.</w:t>
            </w:r>
          </w:p>
          <w:p w:rsidR="0082700F" w:rsidRPr="0082700F" w:rsidRDefault="0082700F" w:rsidP="0082700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2700F" w:rsidRPr="006D7424" w:rsidTr="00AD67C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0F" w:rsidRPr="0082700F" w:rsidRDefault="0082700F" w:rsidP="0082700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Por qué NO es </w:t>
            </w:r>
            <w:r w:rsidRPr="0082700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 porque</w:t>
            </w:r>
            <w:r w:rsidRPr="0082700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</w:t>
            </w:r>
            <w:r w:rsidRPr="0082700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ste código es de identificación tributaria para la DIAN que identifica a los entes que pagan impuestos.</w:t>
            </w:r>
          </w:p>
        </w:tc>
      </w:tr>
      <w:tr w:rsidR="0082700F" w:rsidRPr="006D7424" w:rsidTr="00106FE1">
        <w:trPr>
          <w:trHeight w:val="14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0F" w:rsidRDefault="0082700F" w:rsidP="0082700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CLAVE Y JUSTIFICACIÓN.</w:t>
            </w:r>
          </w:p>
          <w:p w:rsidR="0082700F" w:rsidRPr="00106FE1" w:rsidRDefault="0082700F" w:rsidP="00106FE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  <w:lang w:eastAsia="es-CO"/>
              </w:rPr>
              <w:br/>
            </w:r>
            <w:r w:rsidR="00106FE1" w:rsidRPr="00106FE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a. PORQUE: Las posiciones arancelarias son los usados para clasificar los productos que se mueven en los intercambios de comercio exterior.</w:t>
            </w:r>
          </w:p>
          <w:p w:rsidR="0082700F" w:rsidRPr="006D7424" w:rsidRDefault="0082700F" w:rsidP="0082700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2700F" w:rsidRPr="006D7424" w:rsidTr="00106FE1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0F" w:rsidRDefault="0082700F" w:rsidP="0082700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82700F" w:rsidRPr="006D7424" w:rsidRDefault="0082700F" w:rsidP="0082700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3C67DC" w:rsidRDefault="003C67D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2801"/>
        <w:gridCol w:w="3810"/>
      </w:tblGrid>
      <w:tr w:rsidR="00FA52EF" w:rsidRPr="006D7424" w:rsidTr="00282A04">
        <w:trPr>
          <w:trHeight w:val="420"/>
        </w:trPr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FA52EF" w:rsidRPr="006D7424" w:rsidRDefault="00FA52EF" w:rsidP="00AD67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304E986D" wp14:editId="523A632A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EF" w:rsidRPr="006D7424" w:rsidRDefault="00FA52EF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FA52EF" w:rsidRPr="006D7424" w:rsidTr="00282A04">
        <w:trPr>
          <w:trHeight w:val="57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FA52EF" w:rsidRPr="006D7424" w:rsidRDefault="00FA52EF" w:rsidP="00AD67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FA52EF" w:rsidRPr="006D7424" w:rsidRDefault="00FA52EF" w:rsidP="00AD67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EF" w:rsidRPr="006D7424" w:rsidRDefault="00FA52EF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3</w:t>
            </w:r>
          </w:p>
        </w:tc>
      </w:tr>
      <w:tr w:rsidR="00FA52EF" w:rsidRPr="006D7424" w:rsidTr="00282A04">
        <w:trPr>
          <w:trHeight w:val="45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FA52EF" w:rsidRPr="006D7424" w:rsidRDefault="00FA52EF" w:rsidP="00AD67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FA52EF" w:rsidRPr="006D7424" w:rsidRDefault="00FA52EF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FA52EF" w:rsidRPr="006D7424" w:rsidRDefault="00FA52EF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FA52EF" w:rsidRPr="006D7424" w:rsidTr="00282A04">
        <w:trPr>
          <w:trHeight w:val="45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FA52EF" w:rsidRPr="006D7424" w:rsidRDefault="00FA52EF" w:rsidP="00AD67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FA52EF" w:rsidRPr="006D7424" w:rsidRDefault="00FA52EF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FA52EF" w:rsidRPr="006D7424" w:rsidRDefault="00FA52EF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FA52EF" w:rsidRPr="006D7424" w:rsidTr="00282A04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EF" w:rsidRPr="006D7424" w:rsidRDefault="00FA52EF" w:rsidP="00AD67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EF" w:rsidRPr="006D7424" w:rsidRDefault="00FA52EF" w:rsidP="00AD67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FA52EF" w:rsidRPr="006D7424" w:rsidTr="00282A04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2EF" w:rsidRPr="006D7424" w:rsidRDefault="00FA52EF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Economía Presencial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EF" w:rsidRPr="006D7424" w:rsidRDefault="00FA52EF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A52EF" w:rsidRPr="006D7424" w:rsidTr="00282A04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2EF" w:rsidRPr="006D7424" w:rsidRDefault="00FA52EF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Análisis Sectorial y de Mercados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EF" w:rsidRPr="006D7424" w:rsidRDefault="00FA52EF" w:rsidP="00AD67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FA52EF" w:rsidRPr="006D7424" w:rsidTr="00282A04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2EF" w:rsidRPr="006D7424" w:rsidRDefault="00FA52EF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FA52EF" w:rsidRPr="005138D5" w:rsidRDefault="00FA52EF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A52EF" w:rsidRPr="006D7424" w:rsidTr="00282A04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FA52EF" w:rsidRPr="006D7424" w:rsidRDefault="00FA52EF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FA52EF" w:rsidRPr="006D7424" w:rsidRDefault="00FA52EF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A52EF" w:rsidRPr="006D7424" w:rsidTr="00AD67C4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52EF" w:rsidRPr="006D7424" w:rsidRDefault="00FA52EF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FA52EF" w:rsidRPr="006D7424" w:rsidTr="00FA52EF">
        <w:trPr>
          <w:trHeight w:val="120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2EF" w:rsidRDefault="00FA52EF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FA52EF" w:rsidRDefault="00FA52EF" w:rsidP="00FA52E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FA52EF" w:rsidRPr="00FA52EF" w:rsidRDefault="00FA52EF" w:rsidP="00FA52E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A52E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Aplica métodos cuantitativos en inteligencia de mercados y análisis financiero.</w:t>
            </w:r>
          </w:p>
        </w:tc>
      </w:tr>
      <w:tr w:rsidR="00FA52EF" w:rsidRPr="006D7424" w:rsidTr="00FA52EF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2EF" w:rsidRDefault="00FA52EF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FA52EF" w:rsidRDefault="00FA52EF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FA52EF" w:rsidRDefault="00FA52EF" w:rsidP="00FA52E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A52E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Dado el buen comportamiento de la economía colombiana que presenta crecimientos anuales superiores al 4%, con tasas de inflación anuales del 4% y una tasa de desempleo con tendencias a la baja que en el último reporte del DANE se ubicó por debajo del 10%, un creciente número de inversionistas extranjeros está mostrando interés en trasladar sus inversiones a Colombia. Uno de estos inversionistas lo contacta a usted para que le </w:t>
            </w:r>
            <w:r w:rsidRPr="00FA52E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presente un informe sobre el comportamiento del sector manufacturero colombiano en los últimos cinco años.</w:t>
            </w:r>
          </w:p>
          <w:p w:rsidR="00FA52EF" w:rsidRPr="006D7424" w:rsidRDefault="00FA52EF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A52EF" w:rsidRPr="006D7424" w:rsidTr="00FA52EF">
        <w:trPr>
          <w:trHeight w:val="12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2EF" w:rsidRDefault="00FA52EF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FA52EF" w:rsidRDefault="00FA52EF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FA52EF" w:rsidRPr="006D7424" w:rsidRDefault="00FA52EF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FA52E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Para producir este informe usted se apoyará en la siguiente fuente de información:</w:t>
            </w:r>
          </w:p>
        </w:tc>
      </w:tr>
      <w:tr w:rsidR="00FA52EF" w:rsidRPr="006D7424" w:rsidTr="00AD67C4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2EF" w:rsidRDefault="00FA52EF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FA52EF" w:rsidRPr="00FA52EF" w:rsidRDefault="00FA52EF" w:rsidP="00FA52EF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Pr="00FA52E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FA52E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 EAM del DANE.</w:t>
            </w:r>
          </w:p>
          <w:p w:rsidR="00FA52EF" w:rsidRPr="00FA52EF" w:rsidRDefault="00FA52EF" w:rsidP="00FA52EF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A52E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FA52E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Boletín mensual de la ANDI.</w:t>
            </w:r>
          </w:p>
          <w:p w:rsidR="00FA52EF" w:rsidRPr="00FA52EF" w:rsidRDefault="00FA52EF" w:rsidP="00FA52EF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A52E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FA52E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WEB del DNP.</w:t>
            </w:r>
          </w:p>
          <w:p w:rsidR="00FA52EF" w:rsidRPr="006D7424" w:rsidRDefault="00FA52EF" w:rsidP="00FA52EF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A52E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FA52E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Revista del Banco de la Republica.</w:t>
            </w:r>
          </w:p>
          <w:p w:rsidR="00FA52EF" w:rsidRPr="006D7424" w:rsidRDefault="00FA52EF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A52EF" w:rsidRPr="006D7424" w:rsidTr="00AD67C4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EF" w:rsidRPr="006D7424" w:rsidRDefault="00FA52EF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A52EF" w:rsidRPr="006D7424" w:rsidTr="00282A04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EF" w:rsidRPr="006D7424" w:rsidRDefault="00FA52EF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A52EF" w:rsidRPr="006D7424" w:rsidTr="00AD67C4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2EF" w:rsidRPr="006D7424" w:rsidRDefault="00FA52EF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282A04" w:rsidRPr="006D7424" w:rsidTr="00282A04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04" w:rsidRPr="00282A04" w:rsidRDefault="00282A04" w:rsidP="00282A0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Por qué NO es </w:t>
            </w:r>
            <w:r w:rsidRPr="00282A0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 w:rsidRPr="00282A0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</w:t>
            </w:r>
            <w:r w:rsidRPr="00282A0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orque el boletín de la ANDI no construye sistemáticamente una serie estadística.</w:t>
            </w:r>
          </w:p>
          <w:p w:rsidR="00282A04" w:rsidRPr="00282A04" w:rsidRDefault="00282A04" w:rsidP="00282A0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82A04" w:rsidRPr="006D7424" w:rsidTr="00AD67C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04" w:rsidRPr="00282A04" w:rsidRDefault="00282A04" w:rsidP="00282A0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Por qué NO es </w:t>
            </w:r>
            <w:r w:rsidRPr="00282A0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 w:rsidRPr="00282A0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porque la p</w:t>
            </w:r>
            <w:r w:rsidRPr="00282A0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laneación nacional se nutre de las estadísticas del DANE.</w:t>
            </w:r>
          </w:p>
        </w:tc>
      </w:tr>
      <w:tr w:rsidR="00282A04" w:rsidRPr="006D7424" w:rsidTr="00AD67C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04" w:rsidRPr="00282A04" w:rsidRDefault="00282A04" w:rsidP="00282A0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Por qué NO es </w:t>
            </w:r>
            <w:r w:rsidRPr="00282A0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 w:rsidRPr="00282A0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porque l</w:t>
            </w:r>
            <w:r w:rsidRPr="00282A0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 función del Banco de la Republica es controlar la inflación y la oferta monetaria y no llevar estadísticas económicas.</w:t>
            </w:r>
          </w:p>
        </w:tc>
      </w:tr>
      <w:tr w:rsidR="00282A04" w:rsidRPr="006D7424" w:rsidTr="00F425CE">
        <w:trPr>
          <w:trHeight w:val="17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04" w:rsidRPr="006D7424" w:rsidRDefault="00282A04" w:rsidP="00282A0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  <w:lang w:eastAsia="es-CO"/>
              </w:rPr>
              <w:br/>
            </w:r>
          </w:p>
          <w:p w:rsidR="00282A04" w:rsidRPr="00F425CE" w:rsidRDefault="00F425CE" w:rsidP="00F425C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425C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es: a. PORQUE: la Encuesta Anual Manufacturera es hecha por el DANE para construir las estadísticas oficiales que permitan saber el comportamiento del sector industrial durante el año en que se recauda la información.</w:t>
            </w:r>
          </w:p>
        </w:tc>
      </w:tr>
      <w:tr w:rsidR="00282A04" w:rsidRPr="006D7424" w:rsidTr="00F425CE">
        <w:trPr>
          <w:trHeight w:val="3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04" w:rsidRDefault="00282A04" w:rsidP="00282A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282A04" w:rsidRDefault="00282A04" w:rsidP="00282A0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282A04" w:rsidRPr="006D7424" w:rsidRDefault="00282A04" w:rsidP="00282A0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FA52EF" w:rsidRDefault="00FA52E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2734"/>
        <w:gridCol w:w="3716"/>
      </w:tblGrid>
      <w:tr w:rsidR="00F425CE" w:rsidRPr="006D7424" w:rsidTr="00366FE7">
        <w:trPr>
          <w:trHeight w:val="420"/>
        </w:trPr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F425CE" w:rsidRPr="006D7424" w:rsidRDefault="00F425CE" w:rsidP="00AD67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5408" behindDoc="0" locked="0" layoutInCell="1" allowOverlap="1" wp14:anchorId="26C4031D" wp14:editId="48B835AB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CE" w:rsidRPr="006D7424" w:rsidRDefault="00F425C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F425CE" w:rsidRPr="006D7424" w:rsidTr="00366FE7">
        <w:trPr>
          <w:trHeight w:val="570"/>
        </w:trPr>
        <w:tc>
          <w:tcPr>
            <w:tcW w:w="1299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F425CE" w:rsidRPr="006D7424" w:rsidRDefault="00F425CE" w:rsidP="00AD67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67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F425CE" w:rsidRPr="006D7424" w:rsidRDefault="00F425CE" w:rsidP="00AD67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CE" w:rsidRPr="006D7424" w:rsidRDefault="00F425C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4</w:t>
            </w:r>
          </w:p>
        </w:tc>
      </w:tr>
      <w:tr w:rsidR="00F425CE" w:rsidRPr="006D7424" w:rsidTr="00366FE7">
        <w:trPr>
          <w:trHeight w:val="450"/>
        </w:trPr>
        <w:tc>
          <w:tcPr>
            <w:tcW w:w="1299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F425CE" w:rsidRPr="006D7424" w:rsidRDefault="00F425CE" w:rsidP="00AD67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6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F425CE" w:rsidRPr="006D7424" w:rsidRDefault="00F425C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F425CE" w:rsidRPr="006D7424" w:rsidRDefault="00F425C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F425CE" w:rsidRPr="006D7424" w:rsidTr="00366FE7">
        <w:trPr>
          <w:trHeight w:val="450"/>
        </w:trPr>
        <w:tc>
          <w:tcPr>
            <w:tcW w:w="1299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F425CE" w:rsidRPr="006D7424" w:rsidRDefault="00F425CE" w:rsidP="00AD67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67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F425CE" w:rsidRPr="006D7424" w:rsidRDefault="00F425C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F425CE" w:rsidRPr="006D7424" w:rsidRDefault="00F425C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F425CE" w:rsidRPr="006D7424" w:rsidTr="00366FE7">
        <w:trPr>
          <w:trHeight w:val="345"/>
        </w:trPr>
        <w:tc>
          <w:tcPr>
            <w:tcW w:w="2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CE" w:rsidRPr="006D7424" w:rsidRDefault="00F425CE" w:rsidP="00AD67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CE" w:rsidRPr="006D7424" w:rsidRDefault="00F425CE" w:rsidP="00AD67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F425CE" w:rsidRPr="006D7424" w:rsidTr="00366FE7">
        <w:trPr>
          <w:trHeight w:val="763"/>
        </w:trPr>
        <w:tc>
          <w:tcPr>
            <w:tcW w:w="2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CE" w:rsidRPr="006D7424" w:rsidRDefault="00F425CE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Economía Presencial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CE" w:rsidRPr="006D7424" w:rsidRDefault="00F425C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425CE" w:rsidRPr="006D7424" w:rsidTr="00366FE7">
        <w:trPr>
          <w:trHeight w:val="1129"/>
        </w:trPr>
        <w:tc>
          <w:tcPr>
            <w:tcW w:w="28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CE" w:rsidRPr="006D7424" w:rsidRDefault="00F425C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Análisis Sectorial y de Mercados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CE" w:rsidRPr="006D7424" w:rsidRDefault="00F425CE" w:rsidP="00AD67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F425CE" w:rsidRPr="006D7424" w:rsidTr="00366FE7">
        <w:trPr>
          <w:trHeight w:val="827"/>
        </w:trPr>
        <w:tc>
          <w:tcPr>
            <w:tcW w:w="28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5CE" w:rsidRPr="006D7424" w:rsidRDefault="00F425C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F425CE" w:rsidRPr="005138D5" w:rsidRDefault="00F425CE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425CE" w:rsidRPr="006D7424" w:rsidTr="00366FE7">
        <w:trPr>
          <w:trHeight w:val="827"/>
        </w:trPr>
        <w:tc>
          <w:tcPr>
            <w:tcW w:w="286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F425CE" w:rsidRPr="006D7424" w:rsidRDefault="00F425C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F425CE" w:rsidRPr="006D7424" w:rsidRDefault="00F425C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425CE" w:rsidRPr="006D7424" w:rsidTr="00AD67C4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5CE" w:rsidRPr="006D7424" w:rsidRDefault="00F425CE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F425CE" w:rsidRPr="006D7424" w:rsidTr="00F425CE">
        <w:trPr>
          <w:trHeight w:val="12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CE" w:rsidRDefault="00F425C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F425CE" w:rsidRDefault="00F425CE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F425CE" w:rsidRPr="00F425CE" w:rsidRDefault="00F425CE" w:rsidP="00F425C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425C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Aplica métodos cuantitativos en inteligencia de mercados y análisis financiero.</w:t>
            </w:r>
          </w:p>
        </w:tc>
      </w:tr>
      <w:tr w:rsidR="00F425CE" w:rsidRPr="006D7424" w:rsidTr="00AD67C4">
        <w:trPr>
          <w:trHeight w:val="16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CE" w:rsidRDefault="00F425CE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F425CE" w:rsidRDefault="00F425CE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F425CE" w:rsidRDefault="00F425CE" w:rsidP="00F425C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425C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Como funcionario responsable de la atracción de inversión extranjera, usted debe preparar una presentación dirigida a los potenciales inversionistas. Para el efecto, usted identificó los indicadores económicos que muestran la dinámica del sector productivo colombiano en el último año y en el último quinquenio y que se visualizan en la siguiente tabla:</w:t>
            </w:r>
          </w:p>
          <w:p w:rsidR="00F425CE" w:rsidRDefault="00F425CE" w:rsidP="00F425C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tbl>
            <w:tblPr>
              <w:tblW w:w="720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1067"/>
              <w:gridCol w:w="1067"/>
              <w:gridCol w:w="1067"/>
              <w:gridCol w:w="1067"/>
              <w:gridCol w:w="1067"/>
            </w:tblGrid>
            <w:tr w:rsidR="00F425CE" w:rsidRPr="00514FF1" w:rsidTr="00F425CE">
              <w:trPr>
                <w:trHeight w:val="294"/>
                <w:jc w:val="center"/>
              </w:trPr>
              <w:tc>
                <w:tcPr>
                  <w:tcW w:w="72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PIB de Algunos Países de América Latina</w:t>
                  </w:r>
                </w:p>
              </w:tc>
            </w:tr>
            <w:tr w:rsidR="00F425CE" w:rsidRPr="00514FF1" w:rsidTr="00F425CE">
              <w:trPr>
                <w:trHeight w:val="265"/>
                <w:jc w:val="center"/>
              </w:trPr>
              <w:tc>
                <w:tcPr>
                  <w:tcW w:w="29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US$ constantes de 2000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</w:p>
              </w:tc>
            </w:tr>
            <w:tr w:rsidR="00F425CE" w:rsidRPr="00514FF1" w:rsidTr="00F425CE">
              <w:trPr>
                <w:trHeight w:val="265"/>
                <w:jc w:val="center"/>
              </w:trPr>
              <w:tc>
                <w:tcPr>
                  <w:tcW w:w="1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Países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2004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2005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2006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2007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2008</w:t>
                  </w:r>
                </w:p>
              </w:tc>
            </w:tr>
            <w:tr w:rsidR="00F425CE" w:rsidRPr="00514FF1" w:rsidTr="00F425CE">
              <w:trPr>
                <w:trHeight w:val="250"/>
                <w:jc w:val="center"/>
              </w:trPr>
              <w:tc>
                <w:tcPr>
                  <w:tcW w:w="18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Argentina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287,402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313,783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340,348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369,799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395,571</w:t>
                  </w:r>
                </w:p>
              </w:tc>
            </w:tr>
            <w:tr w:rsidR="00F425CE" w:rsidRPr="00514FF1" w:rsidTr="00F425CE">
              <w:trPr>
                <w:trHeight w:val="250"/>
                <w:jc w:val="center"/>
              </w:trPr>
              <w:tc>
                <w:tcPr>
                  <w:tcW w:w="18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Bolivia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9,364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9,778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10,247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10,715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11,373</w:t>
                  </w:r>
                </w:p>
              </w:tc>
            </w:tr>
            <w:tr w:rsidR="00F425CE" w:rsidRPr="00514FF1" w:rsidTr="00F425CE">
              <w:trPr>
                <w:trHeight w:val="250"/>
                <w:jc w:val="center"/>
              </w:trPr>
              <w:tc>
                <w:tcPr>
                  <w:tcW w:w="18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Brasil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716,709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739,355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768,715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812,280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853,707</w:t>
                  </w:r>
                </w:p>
              </w:tc>
            </w:tr>
            <w:tr w:rsidR="00F425CE" w:rsidRPr="00514FF1" w:rsidTr="00F425CE">
              <w:trPr>
                <w:trHeight w:val="250"/>
                <w:jc w:val="center"/>
              </w:trPr>
              <w:tc>
                <w:tcPr>
                  <w:tcW w:w="18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Chile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87,879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92,765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97,023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101,564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104,776</w:t>
                  </w:r>
                </w:p>
              </w:tc>
            </w:tr>
            <w:tr w:rsidR="00F425CE" w:rsidRPr="00514FF1" w:rsidTr="00F425CE">
              <w:trPr>
                <w:trHeight w:val="250"/>
                <w:jc w:val="center"/>
              </w:trPr>
              <w:tc>
                <w:tcPr>
                  <w:tcW w:w="18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Colombia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107,814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113,982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121,895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131,094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134,472</w:t>
                  </w:r>
                </w:p>
              </w:tc>
            </w:tr>
            <w:tr w:rsidR="00F425CE" w:rsidRPr="00514FF1" w:rsidTr="00F425CE">
              <w:trPr>
                <w:trHeight w:val="250"/>
                <w:jc w:val="center"/>
              </w:trPr>
              <w:tc>
                <w:tcPr>
                  <w:tcW w:w="18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Ecuador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19,572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20,747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21,553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22,090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23,526</w:t>
                  </w:r>
                </w:p>
              </w:tc>
            </w:tr>
            <w:tr w:rsidR="00F425CE" w:rsidRPr="00514FF1" w:rsidTr="00F425CE">
              <w:trPr>
                <w:trHeight w:val="250"/>
                <w:jc w:val="center"/>
              </w:trPr>
              <w:tc>
                <w:tcPr>
                  <w:tcW w:w="18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México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676,445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698,093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731,705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756,069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766,259</w:t>
                  </w:r>
                </w:p>
              </w:tc>
            </w:tr>
            <w:tr w:rsidR="00F425CE" w:rsidRPr="00514FF1" w:rsidTr="00F425CE">
              <w:trPr>
                <w:trHeight w:val="250"/>
                <w:jc w:val="center"/>
              </w:trPr>
              <w:tc>
                <w:tcPr>
                  <w:tcW w:w="18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Perú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61,303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65,488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70,557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76,806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84,362</w:t>
                  </w:r>
                </w:p>
              </w:tc>
            </w:tr>
            <w:tr w:rsidR="00F425CE" w:rsidRPr="00514FF1" w:rsidTr="00F425CE">
              <w:trPr>
                <w:trHeight w:val="265"/>
                <w:jc w:val="center"/>
              </w:trPr>
              <w:tc>
                <w:tcPr>
                  <w:tcW w:w="18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Venezuela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120,458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132,887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146,006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158,955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166,617</w:t>
                  </w:r>
                </w:p>
              </w:tc>
            </w:tr>
            <w:tr w:rsidR="00F425CE" w:rsidRPr="00514FF1" w:rsidTr="00F425CE">
              <w:trPr>
                <w:trHeight w:val="250"/>
                <w:jc w:val="center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Fuente: CEPAL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5CE" w:rsidRPr="00514FF1" w:rsidRDefault="00F425CE" w:rsidP="00F425C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</w:p>
              </w:tc>
            </w:tr>
          </w:tbl>
          <w:p w:rsidR="00F425CE" w:rsidRDefault="00F425CE" w:rsidP="00F425C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F425CE" w:rsidRPr="00F425CE" w:rsidRDefault="00F425CE" w:rsidP="00F425C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425C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Las fórmulas para aplicar son:</w:t>
            </w:r>
          </w:p>
          <w:p w:rsidR="00F425CE" w:rsidRDefault="00F425CE" w:rsidP="00F425C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F425C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Calculo de la Tasa de Variación entre años:</w:t>
            </w:r>
          </w:p>
          <w:p w:rsidR="00366FE7" w:rsidRDefault="00366FE7" w:rsidP="00F425C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F425CE" w:rsidRPr="00366FE7" w:rsidRDefault="00F425CE" w:rsidP="00F425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Cs w:val="24"/>
                <w:lang w:eastAsia="es-CO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Cs w:val="24"/>
                    <w:lang w:eastAsia="es-CO"/>
                  </w:rPr>
                  <m:t xml:space="preserve">TV= 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color w:val="000000"/>
                        <w:szCs w:val="24"/>
                        <w:lang w:eastAsia="es-CO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color w:val="000000"/>
                            <w:szCs w:val="24"/>
                            <w:lang w:eastAsia="es-C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i/>
                                <w:color w:val="000000"/>
                                <w:szCs w:val="24"/>
                                <w:lang w:eastAsia="es-C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Cs w:val="24"/>
                                <w:lang w:eastAsia="es-CO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Cs w:val="24"/>
                                <w:lang w:eastAsia="es-CO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Cs w:val="24"/>
                            <w:lang w:eastAsia="es-CO"/>
                          </w:rPr>
                          <m:t xml:space="preserve">- 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i/>
                                <w:color w:val="000000"/>
                                <w:szCs w:val="24"/>
                                <w:lang w:eastAsia="es-C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Cs w:val="24"/>
                                <w:lang w:eastAsia="es-CO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Cs w:val="24"/>
                                <w:lang w:eastAsia="es-CO"/>
                              </w:rPr>
                              <m:t>n-1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i/>
                                <w:color w:val="000000"/>
                                <w:szCs w:val="24"/>
                                <w:lang w:eastAsia="es-C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Cs w:val="24"/>
                                <w:lang w:eastAsia="es-CO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Cs w:val="24"/>
                                <w:lang w:eastAsia="es-CO"/>
                              </w:rPr>
                              <m:t>n-1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="Times New Roman" w:hAnsi="Cambria Math" w:cs="Arial"/>
                    <w:color w:val="000000"/>
                    <w:szCs w:val="24"/>
                    <w:lang w:eastAsia="es-CO"/>
                  </w:rPr>
                  <m:t>*100</m:t>
                </m:r>
              </m:oMath>
            </m:oMathPara>
          </w:p>
          <w:p w:rsidR="00366FE7" w:rsidRPr="00366FE7" w:rsidRDefault="00366FE7" w:rsidP="00F425C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Cs w:val="24"/>
                <w:lang w:eastAsia="es-CO"/>
              </w:rPr>
            </w:pPr>
          </w:p>
          <w:p w:rsidR="00F425CE" w:rsidRDefault="00F425CE" w:rsidP="00366FE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Cs w:val="24"/>
                <w:lang w:eastAsia="es-CO"/>
              </w:rPr>
            </w:pPr>
          </w:p>
          <w:p w:rsidR="00F425CE" w:rsidRDefault="00366FE7" w:rsidP="00366FE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366FE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Calculo de la Tasa de Variación Anual Media:</w:t>
            </w:r>
          </w:p>
          <w:p w:rsidR="00366FE7" w:rsidRPr="00366FE7" w:rsidRDefault="00366FE7" w:rsidP="00366F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color w:val="000000"/>
                        <w:szCs w:val="24"/>
                        <w:lang w:eastAsia="es-CO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szCs w:val="24"/>
                        <w:lang w:eastAsia="es-CO"/>
                      </w:rPr>
                      <m:t>TVAM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color w:val="000000"/>
                        <w:szCs w:val="24"/>
                        <w:lang w:eastAsia="es-CO"/>
                      </w:rPr>
                      <m:t>t+n,t</m:t>
                    </m:r>
                  </m:sub>
                  <m:sup>
                    <m:r>
                      <w:rPr>
                        <w:rFonts w:ascii="Cambria Math" w:eastAsia="Times New Roman" w:hAnsi="Cambria Math" w:cs="Arial"/>
                        <w:color w:val="000000"/>
                        <w:szCs w:val="24"/>
                        <w:lang w:eastAsia="es-CO"/>
                      </w:rPr>
                      <m:t>X</m:t>
                    </m:r>
                  </m:sup>
                </m:sSubSup>
                <m:r>
                  <w:rPr>
                    <w:rFonts w:ascii="Cambria Math" w:eastAsia="Times New Roman" w:hAnsi="Cambria Math" w:cs="Arial"/>
                    <w:color w:val="000000"/>
                    <w:szCs w:val="24"/>
                    <w:lang w:eastAsia="es-CO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color w:val="000000"/>
                        <w:szCs w:val="24"/>
                        <w:lang w:eastAsia="es-CO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color w:val="000000"/>
                            <w:szCs w:val="24"/>
                            <w:lang w:eastAsia="es-CO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Cs w:val="24"/>
                            <w:lang w:eastAsia="es-CO"/>
                          </w:rPr>
                          <m:t>n</m:t>
                        </m:r>
                      </m:deg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i/>
                                <w:color w:val="000000"/>
                                <w:szCs w:val="24"/>
                                <w:lang w:eastAsia="es-CO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bCs/>
                                    <w:i/>
                                    <w:color w:val="000000"/>
                                    <w:szCs w:val="24"/>
                                    <w:lang w:eastAsia="es-CO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000000"/>
                                    <w:szCs w:val="24"/>
                                    <w:lang w:eastAsia="es-CO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000000"/>
                                    <w:szCs w:val="24"/>
                                    <w:lang w:eastAsia="es-CO"/>
                                  </w:rPr>
                                  <m:t>t+n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bCs/>
                                    <w:i/>
                                    <w:color w:val="000000"/>
                                    <w:szCs w:val="24"/>
                                    <w:lang w:eastAsia="es-CO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color w:val="000000"/>
                                    <w:szCs w:val="24"/>
                                    <w:lang w:eastAsia="es-CO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color w:val="000000"/>
                                    <w:szCs w:val="24"/>
                                    <w:lang w:eastAsia="es-CO"/>
                                  </w:rPr>
                                  <m:t>t</m:t>
                                </m:r>
                              </m:sub>
                            </m:sSub>
                          </m:den>
                        </m:f>
                      </m:e>
                    </m:rad>
                    <m:r>
                      <w:rPr>
                        <w:rFonts w:ascii="Cambria Math" w:eastAsia="Times New Roman" w:hAnsi="Cambria Math" w:cs="Arial"/>
                        <w:color w:val="000000"/>
                        <w:szCs w:val="24"/>
                        <w:lang w:eastAsia="es-CO"/>
                      </w:rPr>
                      <m:t>- 1</m:t>
                    </m:r>
                  </m:e>
                </m:d>
                <m:r>
                  <w:rPr>
                    <w:rFonts w:ascii="Cambria Math" w:eastAsia="Times New Roman" w:hAnsi="Cambria Math" w:cs="Arial"/>
                    <w:color w:val="000000"/>
                    <w:szCs w:val="24"/>
                    <w:lang w:eastAsia="es-CO"/>
                  </w:rPr>
                  <m:t>*100</m:t>
                </m:r>
              </m:oMath>
            </m:oMathPara>
          </w:p>
          <w:p w:rsidR="00F425CE" w:rsidRPr="006D7424" w:rsidRDefault="00F425C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425CE" w:rsidRPr="006D7424" w:rsidTr="00366FE7">
        <w:trPr>
          <w:trHeight w:val="11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CE" w:rsidRDefault="00F425CE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F425CE" w:rsidRDefault="00F425CE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F425CE" w:rsidRPr="006D7424" w:rsidRDefault="00366FE7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366FE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¿Qué indicador señala el crecimiento económico? ¿Cuál es el crecimiento económico del último año y el del último quinquenio?:</w:t>
            </w:r>
          </w:p>
        </w:tc>
      </w:tr>
      <w:tr w:rsidR="00F425CE" w:rsidRPr="006D7424" w:rsidTr="00AD67C4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CE" w:rsidRDefault="00F425C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366FE7" w:rsidRPr="00366FE7" w:rsidRDefault="00F425CE" w:rsidP="00366FE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366FE7" w:rsidRPr="00366FE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</w:t>
            </w:r>
            <w:r w:rsidR="00366FE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366FE7" w:rsidRPr="00366FE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El IPC y el crecimiento del </w:t>
            </w:r>
            <w:r w:rsidR="00366FE7" w:rsidRPr="00366FE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último año</w:t>
            </w:r>
            <w:r w:rsidR="00366FE7" w:rsidRPr="00366FE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es 2,58% y el promedio del quinquenio es 4,52%.</w:t>
            </w:r>
          </w:p>
          <w:p w:rsidR="00366FE7" w:rsidRPr="00366FE7" w:rsidRDefault="00366FE7" w:rsidP="00366FE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366FE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366FE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 PNB y el crecimiento del último año es 3.379 y el del quinquenio es 24,73%.</w:t>
            </w:r>
          </w:p>
          <w:p w:rsidR="00366FE7" w:rsidRPr="00366FE7" w:rsidRDefault="00366FE7" w:rsidP="00366FE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366FE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366FE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 IPP, el crecimiento del último año 2,58% y el del quinquenio es 24,73%.</w:t>
            </w:r>
          </w:p>
          <w:p w:rsidR="00F425CE" w:rsidRPr="006D7424" w:rsidRDefault="00366FE7" w:rsidP="00366FE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366FE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366FE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 PIB, el crecimiento del último año es 2,58% y el promedio del quinquenio es 4,52%.</w:t>
            </w:r>
          </w:p>
          <w:p w:rsidR="00F425CE" w:rsidRPr="006D7424" w:rsidRDefault="00F425CE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425CE" w:rsidRPr="006D7424" w:rsidTr="00AD67C4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E" w:rsidRPr="006D7424" w:rsidRDefault="00F425C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425CE" w:rsidRPr="006D7424" w:rsidTr="00AD67C4">
        <w:trPr>
          <w:trHeight w:val="1147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E" w:rsidRPr="006D7424" w:rsidRDefault="00F425C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F425CE" w:rsidRPr="006D7424" w:rsidTr="00AD67C4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CE" w:rsidRPr="006D7424" w:rsidRDefault="00F425CE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366FE7" w:rsidRPr="006D7424" w:rsidTr="00366FE7">
        <w:trPr>
          <w:trHeight w:val="5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E7" w:rsidRPr="00366FE7" w:rsidRDefault="00366FE7" w:rsidP="00366FE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Por qué NO es </w:t>
            </w:r>
            <w:r w:rsidRPr="00366FE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 w:rsidRPr="00366FE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</w:t>
            </w:r>
            <w:r w:rsidRPr="00366FE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orque el IPC es el indicador para medir el cambio en el nivel general de precios.</w:t>
            </w:r>
          </w:p>
        </w:tc>
      </w:tr>
      <w:tr w:rsidR="00366FE7" w:rsidRPr="006D7424" w:rsidTr="00AD67C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E7" w:rsidRPr="00366FE7" w:rsidRDefault="00366FE7" w:rsidP="00366FE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Por qué NO es </w:t>
            </w:r>
            <w:r w:rsidRPr="00366FE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 w:rsidRPr="00366FE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porque el crecimiento de la economía no se mide con el PNB.</w:t>
            </w:r>
          </w:p>
        </w:tc>
      </w:tr>
      <w:tr w:rsidR="00366FE7" w:rsidRPr="006D7424" w:rsidTr="00AD67C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E7" w:rsidRPr="00366FE7" w:rsidRDefault="00366FE7" w:rsidP="00366FE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Por qué NO es c: </w:t>
            </w:r>
            <w:r w:rsidRPr="00366FE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porque el IPP no es indicador de crecimiento de la economía.</w:t>
            </w:r>
          </w:p>
        </w:tc>
      </w:tr>
      <w:tr w:rsidR="00366FE7" w:rsidRPr="006D7424" w:rsidTr="0070006D">
        <w:trPr>
          <w:trHeight w:val="15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E7" w:rsidRDefault="00366FE7" w:rsidP="00366FE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366FE7" w:rsidRPr="0070006D" w:rsidRDefault="00366FE7" w:rsidP="0070006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  <w:lang w:eastAsia="es-CO"/>
              </w:rPr>
              <w:br/>
            </w:r>
            <w:r w:rsidRPr="00366FE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d. PORQUE: el indicador para determinar el crecimiento económico es el PIB y los resultados numéricos son el resultados de la aplicación de las fórmulas sobre la información del cuadro anexo.</w:t>
            </w:r>
          </w:p>
        </w:tc>
      </w:tr>
      <w:tr w:rsidR="00366FE7" w:rsidRPr="006D7424" w:rsidTr="0070006D">
        <w:trPr>
          <w:trHeight w:val="1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FE7" w:rsidRDefault="00366FE7" w:rsidP="00366FE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366FE7" w:rsidRPr="006D7424" w:rsidRDefault="00366FE7" w:rsidP="00366FE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F425CE" w:rsidRDefault="00F425C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1"/>
        <w:gridCol w:w="2726"/>
        <w:gridCol w:w="3711"/>
      </w:tblGrid>
      <w:tr w:rsidR="002F527E" w:rsidRPr="006D7424" w:rsidTr="00AD67C4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2F527E" w:rsidRPr="006D7424" w:rsidRDefault="002F527E" w:rsidP="00AD67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7456" behindDoc="0" locked="0" layoutInCell="1" allowOverlap="1" wp14:anchorId="63FBC5DA" wp14:editId="4CE22086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7E" w:rsidRPr="006D7424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2F527E" w:rsidRPr="006D7424" w:rsidTr="00AD67C4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F527E" w:rsidRPr="006D7424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2F527E" w:rsidRPr="006D7424" w:rsidRDefault="002F527E" w:rsidP="00AD67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7E" w:rsidRPr="006D7424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5</w:t>
            </w:r>
          </w:p>
        </w:tc>
      </w:tr>
      <w:tr w:rsidR="002F527E" w:rsidRPr="006D7424" w:rsidTr="00AD67C4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F527E" w:rsidRPr="006D7424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F527E" w:rsidRPr="006D7424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F527E" w:rsidRPr="006D7424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2F527E" w:rsidRPr="006D7424" w:rsidTr="00AD67C4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F527E" w:rsidRPr="006D7424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F527E" w:rsidRPr="006D7424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F527E" w:rsidRPr="006D7424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2F527E" w:rsidRPr="006D7424" w:rsidTr="00AD67C4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7E" w:rsidRPr="006D7424" w:rsidRDefault="002F527E" w:rsidP="00AD67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7E" w:rsidRPr="006D7424" w:rsidRDefault="002F527E" w:rsidP="00AD67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2F527E" w:rsidRPr="006D7424" w:rsidTr="00AD67C4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7E" w:rsidRPr="006D7424" w:rsidRDefault="002F527E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Economía Presencial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27E" w:rsidRPr="006D7424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F527E" w:rsidRPr="006D7424" w:rsidTr="00AD67C4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7E" w:rsidRPr="006D7424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Análisis Sectorial y de Mercados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27E" w:rsidRPr="006D7424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2F527E" w:rsidRPr="006D7424" w:rsidTr="00AD67C4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7E" w:rsidRPr="006D7424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F527E" w:rsidRPr="005138D5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F527E" w:rsidRPr="006D7424" w:rsidTr="00AD67C4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2F527E" w:rsidRPr="006D7424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F527E" w:rsidRPr="006D7424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F527E" w:rsidRPr="006D7424" w:rsidTr="00AD67C4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527E" w:rsidRPr="006D7424" w:rsidRDefault="002F527E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2F527E" w:rsidRPr="006D7424" w:rsidTr="002F527E">
        <w:trPr>
          <w:trHeight w:val="11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7E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2F527E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2F527E" w:rsidRDefault="002F527E" w:rsidP="002F527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F527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Aplica métodos cuantitativos en inteligencia de mercados y análisis financiero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2F527E" w:rsidRPr="006D7424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F527E" w:rsidRPr="006D7424" w:rsidTr="00AD67C4">
        <w:trPr>
          <w:trHeight w:val="16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7E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2F527E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2F527E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F527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 2009, un empresario venezolano quiere mejorar los beneficios de las inversiones que tiene en su País. Para el efecto le pregunta a usted cuál es la economía Suramericana con mayor potencial de crecimiento, con el objeto de hacer en esa economía algunas inversiones y de esa forma mejorar sus beneficios. Usted debe escoger en la siguiente tabla, un indicador de crecimiento de las economías seleccionadas que le permita construir una clasificación de mayor a menor por crecimiento económico durante el 2008.</w:t>
            </w:r>
          </w:p>
          <w:tbl>
            <w:tblPr>
              <w:tblW w:w="7220" w:type="dxa"/>
              <w:tblInd w:w="8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0"/>
              <w:gridCol w:w="1070"/>
              <w:gridCol w:w="1070"/>
              <w:gridCol w:w="1070"/>
              <w:gridCol w:w="1070"/>
              <w:gridCol w:w="1070"/>
            </w:tblGrid>
            <w:tr w:rsidR="002F527E" w:rsidRPr="00514FF1" w:rsidTr="00AD67C4">
              <w:trPr>
                <w:trHeight w:val="270"/>
              </w:trPr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US$ constantes de 2000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</w:p>
              </w:tc>
            </w:tr>
            <w:tr w:rsidR="002F527E" w:rsidRPr="00514FF1" w:rsidTr="00AD67C4">
              <w:trPr>
                <w:trHeight w:val="270"/>
              </w:trPr>
              <w:tc>
                <w:tcPr>
                  <w:tcW w:w="18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Países</w:t>
                  </w:r>
                </w:p>
              </w:tc>
              <w:tc>
                <w:tcPr>
                  <w:tcW w:w="10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2004</w:t>
                  </w:r>
                </w:p>
              </w:tc>
              <w:tc>
                <w:tcPr>
                  <w:tcW w:w="10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2005</w:t>
                  </w:r>
                </w:p>
              </w:tc>
              <w:tc>
                <w:tcPr>
                  <w:tcW w:w="10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2006</w:t>
                  </w:r>
                </w:p>
              </w:tc>
              <w:tc>
                <w:tcPr>
                  <w:tcW w:w="10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2007</w:t>
                  </w:r>
                </w:p>
              </w:tc>
              <w:tc>
                <w:tcPr>
                  <w:tcW w:w="10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2008</w:t>
                  </w:r>
                </w:p>
              </w:tc>
            </w:tr>
            <w:tr w:rsidR="002F527E" w:rsidRPr="00514FF1" w:rsidTr="00AD67C4">
              <w:trPr>
                <w:trHeight w:val="255"/>
              </w:trPr>
              <w:tc>
                <w:tcPr>
                  <w:tcW w:w="1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Perú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61,303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65,488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70,557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76,806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84,362</w:t>
                  </w:r>
                </w:p>
              </w:tc>
            </w:tr>
            <w:tr w:rsidR="002F527E" w:rsidRPr="00514FF1" w:rsidTr="00AD67C4">
              <w:trPr>
                <w:trHeight w:val="255"/>
              </w:trPr>
              <w:tc>
                <w:tcPr>
                  <w:tcW w:w="1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Argentina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287,402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313,783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340,348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369,799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395,571</w:t>
                  </w:r>
                </w:p>
              </w:tc>
            </w:tr>
            <w:tr w:rsidR="002F527E" w:rsidRPr="00514FF1" w:rsidTr="00AD67C4">
              <w:trPr>
                <w:trHeight w:val="255"/>
              </w:trPr>
              <w:tc>
                <w:tcPr>
                  <w:tcW w:w="1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Ecuador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19,572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20,747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21,553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22,090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23,526</w:t>
                  </w:r>
                </w:p>
              </w:tc>
            </w:tr>
            <w:tr w:rsidR="002F527E" w:rsidRPr="00514FF1" w:rsidTr="00AD67C4">
              <w:trPr>
                <w:trHeight w:val="255"/>
              </w:trPr>
              <w:tc>
                <w:tcPr>
                  <w:tcW w:w="1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Bolivia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9,364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9,778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10,247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10,715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11,373</w:t>
                  </w:r>
                </w:p>
              </w:tc>
            </w:tr>
            <w:tr w:rsidR="002F527E" w:rsidRPr="00514FF1" w:rsidTr="00AD67C4">
              <w:trPr>
                <w:trHeight w:val="255"/>
              </w:trPr>
              <w:tc>
                <w:tcPr>
                  <w:tcW w:w="1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Brasil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716,709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739,355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768,715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812,280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853,707</w:t>
                  </w:r>
                </w:p>
              </w:tc>
            </w:tr>
            <w:tr w:rsidR="002F527E" w:rsidRPr="00514FF1" w:rsidTr="00AD67C4">
              <w:trPr>
                <w:trHeight w:val="255"/>
              </w:trPr>
              <w:tc>
                <w:tcPr>
                  <w:tcW w:w="1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Venezuela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120,458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132,887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146,006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158,955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166,617</w:t>
                  </w:r>
                </w:p>
              </w:tc>
            </w:tr>
            <w:tr w:rsidR="002F527E" w:rsidRPr="00514FF1" w:rsidTr="00AD67C4">
              <w:trPr>
                <w:trHeight w:val="255"/>
              </w:trPr>
              <w:tc>
                <w:tcPr>
                  <w:tcW w:w="1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Chile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87,879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92,765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97,023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101,564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104,776</w:t>
                  </w:r>
                </w:p>
              </w:tc>
            </w:tr>
            <w:tr w:rsidR="002F527E" w:rsidRPr="00514FF1" w:rsidTr="00AD67C4">
              <w:trPr>
                <w:trHeight w:val="255"/>
              </w:trPr>
              <w:tc>
                <w:tcPr>
                  <w:tcW w:w="18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Colombia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107,814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113,982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121,895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131,094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134,472</w:t>
                  </w:r>
                </w:p>
              </w:tc>
            </w:tr>
            <w:tr w:rsidR="002F527E" w:rsidRPr="00514FF1" w:rsidTr="00AD67C4">
              <w:trPr>
                <w:trHeight w:val="270"/>
              </w:trPr>
              <w:tc>
                <w:tcPr>
                  <w:tcW w:w="18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CO"/>
                    </w:rPr>
                    <w:t>México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676,445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698,093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731,705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756,069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766,259</w:t>
                  </w:r>
                </w:p>
              </w:tc>
            </w:tr>
            <w:tr w:rsidR="002F527E" w:rsidRPr="00514FF1" w:rsidTr="00AD67C4">
              <w:trPr>
                <w:trHeight w:val="255"/>
              </w:trPr>
              <w:tc>
                <w:tcPr>
                  <w:tcW w:w="1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  <w:r w:rsidRPr="00514FF1">
                    <w:rPr>
                      <w:rFonts w:ascii="Arial" w:eastAsia="Times New Roman" w:hAnsi="Arial" w:cs="Arial"/>
                      <w:szCs w:val="24"/>
                      <w:lang w:eastAsia="es-CO"/>
                    </w:rPr>
                    <w:t>Fuente: CEPAL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527E" w:rsidRPr="00514FF1" w:rsidRDefault="002F527E" w:rsidP="002F527E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es-CO"/>
                    </w:rPr>
                  </w:pPr>
                </w:p>
              </w:tc>
            </w:tr>
          </w:tbl>
          <w:p w:rsidR="002F527E" w:rsidRDefault="002F527E" w:rsidP="002F527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2F527E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F527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Calculo de la Tasa de Variación entre años:</w:t>
            </w:r>
          </w:p>
          <w:p w:rsidR="002F527E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Cs w:val="24"/>
                    <w:lang w:eastAsia="es-CO"/>
                  </w:rPr>
                  <m:t xml:space="preserve">TV= 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color w:val="000000"/>
                        <w:szCs w:val="24"/>
                        <w:lang w:eastAsia="es-CO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bCs/>
                            <w:i/>
                            <w:color w:val="000000"/>
                            <w:szCs w:val="24"/>
                            <w:lang w:eastAsia="es-C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i/>
                                <w:color w:val="000000"/>
                                <w:szCs w:val="24"/>
                                <w:lang w:eastAsia="es-C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Cs w:val="24"/>
                                <w:lang w:eastAsia="es-CO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Cs w:val="24"/>
                                <w:lang w:eastAsia="es-CO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Cs w:val="24"/>
                            <w:lang w:eastAsia="es-CO"/>
                          </w:rPr>
                          <m:t xml:space="preserve">- 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i/>
                                <w:color w:val="000000"/>
                                <w:szCs w:val="24"/>
                                <w:lang w:eastAsia="es-C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Cs w:val="24"/>
                                <w:lang w:eastAsia="es-CO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Cs w:val="24"/>
                                <w:lang w:eastAsia="es-CO"/>
                              </w:rPr>
                              <m:t>n-1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bCs/>
                                <w:i/>
                                <w:color w:val="000000"/>
                                <w:szCs w:val="24"/>
                                <w:lang w:eastAsia="es-C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Cs w:val="24"/>
                                <w:lang w:eastAsia="es-CO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Cs w:val="24"/>
                                <w:lang w:eastAsia="es-CO"/>
                              </w:rPr>
                              <m:t>n-1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="Times New Roman" w:hAnsi="Cambria Math" w:cs="Arial"/>
                    <w:color w:val="000000"/>
                    <w:szCs w:val="24"/>
                    <w:lang w:eastAsia="es-CO"/>
                  </w:rPr>
                  <m:t>*100</m:t>
                </m:r>
              </m:oMath>
            </m:oMathPara>
          </w:p>
          <w:p w:rsidR="002F527E" w:rsidRPr="006D7424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F527E" w:rsidRPr="006D7424" w:rsidTr="002F527E">
        <w:trPr>
          <w:trHeight w:val="11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7E" w:rsidRDefault="002F527E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2F527E" w:rsidRDefault="002F527E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2F527E" w:rsidRPr="006D7424" w:rsidRDefault="002F527E" w:rsidP="00AD67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2F527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De acuerdo con los resultados, la economía de mayor crecimiento en el 2008 fue:</w:t>
            </w:r>
          </w:p>
        </w:tc>
      </w:tr>
      <w:tr w:rsidR="002F527E" w:rsidRPr="006D7424" w:rsidTr="00AD67C4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7E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2F527E" w:rsidRDefault="002F527E" w:rsidP="002F527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2F527E" w:rsidRPr="002F527E" w:rsidRDefault="002F527E" w:rsidP="002F527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F527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F527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Colombia.</w:t>
            </w:r>
          </w:p>
          <w:p w:rsidR="002F527E" w:rsidRPr="002F527E" w:rsidRDefault="002F527E" w:rsidP="002F527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F527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F527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Venezuela.</w:t>
            </w:r>
          </w:p>
          <w:p w:rsidR="002F527E" w:rsidRPr="002F527E" w:rsidRDefault="002F527E" w:rsidP="002F527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F527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F527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Perú.</w:t>
            </w:r>
          </w:p>
          <w:p w:rsidR="002F527E" w:rsidRPr="006D7424" w:rsidRDefault="002F527E" w:rsidP="002F527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2F527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F527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Chile.</w:t>
            </w:r>
          </w:p>
        </w:tc>
      </w:tr>
      <w:tr w:rsidR="002F527E" w:rsidRPr="006D7424" w:rsidTr="00AD67C4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7E" w:rsidRPr="006D7424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F527E" w:rsidRPr="006D7424" w:rsidTr="002F527E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7E" w:rsidRPr="006D7424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F527E" w:rsidRPr="006D7424" w:rsidTr="00AD67C4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7E" w:rsidRPr="006D7424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2F527E" w:rsidRPr="006D7424" w:rsidTr="002F527E">
        <w:trPr>
          <w:trHeight w:val="6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7E" w:rsidRPr="006D7424" w:rsidRDefault="002F527E" w:rsidP="002F527E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</w:t>
            </w:r>
            <w:r w:rsidRPr="002F527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:</w:t>
            </w:r>
            <w:r w:rsidRPr="002F527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porque n</w:t>
            </w:r>
            <w:r w:rsidRPr="002F527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 es el orden del cálculo de las tasas de crecimiento del 2008/2007 de la tabla de especificaciones anexa.</w:t>
            </w:r>
          </w:p>
        </w:tc>
      </w:tr>
      <w:tr w:rsidR="002F527E" w:rsidRPr="006D7424" w:rsidTr="00AD67C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7E" w:rsidRPr="006D7424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</w:t>
            </w:r>
            <w:r w:rsidRPr="002F527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: porque no</w:t>
            </w:r>
            <w:r w:rsidRPr="002F527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es el orden del cálculo de las tasas de crecimiento del 2008/2007 de la tabla de especificaciones anexa.</w:t>
            </w:r>
          </w:p>
        </w:tc>
      </w:tr>
      <w:tr w:rsidR="002F527E" w:rsidRPr="006D7424" w:rsidTr="00AD67C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7E" w:rsidRPr="006D7424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porque no</w:t>
            </w:r>
            <w:r w:rsidRPr="002F527E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es el orden del cálculo de las tasas de crecimiento del 2008/2007 de la tabla de especificaciones anexa.</w:t>
            </w:r>
          </w:p>
        </w:tc>
      </w:tr>
      <w:tr w:rsidR="002F527E" w:rsidRPr="006D7424" w:rsidTr="00792BB0">
        <w:trPr>
          <w:trHeight w:val="120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7E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2F527E" w:rsidRPr="006D7424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2F527E" w:rsidRPr="00792BB0" w:rsidRDefault="00792BB0" w:rsidP="00792BB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92BB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c. PORQUE: La economía que presento una mayor variación positiva durante el año 2008 fue la peruana.</w:t>
            </w:r>
          </w:p>
        </w:tc>
      </w:tr>
      <w:tr w:rsidR="002F527E" w:rsidRPr="006D7424" w:rsidTr="00792BB0">
        <w:trPr>
          <w:trHeight w:val="4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7E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2F527E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2F527E" w:rsidRPr="006D7424" w:rsidRDefault="002F527E" w:rsidP="00AD67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2F527E" w:rsidRDefault="002F527E"/>
    <w:sectPr w:rsidR="002F52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AB"/>
    <w:rsid w:val="00106FE1"/>
    <w:rsid w:val="00282A04"/>
    <w:rsid w:val="002B3276"/>
    <w:rsid w:val="002F527E"/>
    <w:rsid w:val="00366FE7"/>
    <w:rsid w:val="003C67DC"/>
    <w:rsid w:val="0070006D"/>
    <w:rsid w:val="00725455"/>
    <w:rsid w:val="00792BB0"/>
    <w:rsid w:val="0082700F"/>
    <w:rsid w:val="00891CA8"/>
    <w:rsid w:val="00924BAB"/>
    <w:rsid w:val="00ED1681"/>
    <w:rsid w:val="00F425CE"/>
    <w:rsid w:val="00FA52EF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56B9"/>
  <w15:chartTrackingRefBased/>
  <w15:docId w15:val="{98EC5BC3-1FB2-4F80-8A32-6C14CEBC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4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1721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14</cp:revision>
  <dcterms:created xsi:type="dcterms:W3CDTF">2021-09-22T17:28:00Z</dcterms:created>
  <dcterms:modified xsi:type="dcterms:W3CDTF">2021-09-22T17:59:00Z</dcterms:modified>
</cp:coreProperties>
</file>